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85" w:rsidRPr="00036785" w:rsidRDefault="00036785" w:rsidP="00036785">
      <w:pPr>
        <w:widowControl w:val="0"/>
        <w:autoSpaceDE w:val="0"/>
        <w:autoSpaceDN w:val="0"/>
        <w:adjustRightInd w:val="0"/>
        <w:ind w:right="-962"/>
        <w:jc w:val="center"/>
        <w:rPr>
          <w:rFonts w:ascii="Courier New" w:hAnsi="Courier New" w:cs="Courier New"/>
          <w:b/>
          <w:bCs/>
          <w:szCs w:val="20"/>
        </w:rPr>
      </w:pPr>
      <w:r w:rsidRPr="00036785">
        <w:rPr>
          <w:rFonts w:ascii="Courier New" w:hAnsi="Courier New" w:cs="Courier New"/>
          <w:b/>
          <w:bCs/>
          <w:szCs w:val="20"/>
        </w:rPr>
        <w:t>Board of Education Regular Meeting</w:t>
      </w:r>
    </w:p>
    <w:p w:rsidR="00036785" w:rsidRPr="00036785" w:rsidRDefault="00036785" w:rsidP="00036785">
      <w:pPr>
        <w:widowControl w:val="0"/>
        <w:autoSpaceDE w:val="0"/>
        <w:autoSpaceDN w:val="0"/>
        <w:adjustRightInd w:val="0"/>
        <w:ind w:right="-962"/>
        <w:jc w:val="center"/>
        <w:rPr>
          <w:rFonts w:ascii="Courier New" w:hAnsi="Courier New" w:cs="Courier New"/>
          <w:szCs w:val="20"/>
        </w:rPr>
      </w:pPr>
      <w:r w:rsidRPr="00036785">
        <w:rPr>
          <w:rFonts w:ascii="Courier New" w:hAnsi="Courier New" w:cs="Courier New"/>
          <w:szCs w:val="20"/>
        </w:rPr>
        <w:t>June 08, 2015 7:30 PM</w:t>
      </w:r>
    </w:p>
    <w:p w:rsidR="00036785" w:rsidRPr="00036785" w:rsidRDefault="00036785" w:rsidP="00036785">
      <w:pPr>
        <w:widowControl w:val="0"/>
        <w:autoSpaceDE w:val="0"/>
        <w:autoSpaceDN w:val="0"/>
        <w:adjustRightInd w:val="0"/>
        <w:ind w:right="-962"/>
        <w:jc w:val="center"/>
        <w:rPr>
          <w:rFonts w:ascii="Courier New" w:hAnsi="Courier New" w:cs="Courier New"/>
          <w:szCs w:val="20"/>
        </w:rPr>
      </w:pPr>
      <w:r w:rsidRPr="00036785">
        <w:rPr>
          <w:rFonts w:ascii="Courier New" w:hAnsi="Courier New" w:cs="Courier New"/>
          <w:szCs w:val="20"/>
        </w:rPr>
        <w:t>Media Center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1. DECLARATION OF INTENT - OPEN MEETING ACT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2. CALL TO ORDER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2.I. Roll Call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2.II. Excused Absences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2.III. Approval of Agenda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2.IV. Acknowledgement of proposed meeting; purpose and nature; receipt of packet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 ROUTINE PROCEDURES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3.I. Approval of past meeting's minutes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3.II. Approval of Treasurer's report and revenue report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3.III. Approval of monthly bills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Motion Passed: </w:t>
      </w:r>
      <w:r>
        <w:rPr>
          <w:rFonts w:ascii="Courier New" w:hAnsi="Courier New" w:cs="Courier New"/>
          <w:sz w:val="20"/>
          <w:szCs w:val="20"/>
        </w:rPr>
        <w:t xml:space="preserve"> Motion to approve the Routine Procedures as presented.  Passed with a motion by Doris Studnicka and a second by Rob Brabec. 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Rob Brabec                Abstain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Luann Dinslage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Mark Gall     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 Hamernik  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Cari Janousek 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Doris Studnicka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4. AUDIENCE PARTICIPATION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none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 ADMINISTRATOR'S REPORT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>Mr. Lemburg informed the board that teacher contracts have all been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 xml:space="preserve">returned.  He went over a few items on the 2013-2014 Annual Report 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 xml:space="preserve">Card.  He discussed the openings for para positions.  Mr. Lemburg discussed a fundraising plan for classes/groups.  Some I-Pads have 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 xml:space="preserve">been purchased for in the Preschool room.  He informed the board 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 xml:space="preserve">that we will have to amend this year’s budget with the refinancing 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 xml:space="preserve">of the bond.  Summer projects are going well.  Mr. Lemburg shared 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 xml:space="preserve">with the board the students that will be participating in some </w:t>
      </w:r>
    </w:p>
    <w:p w:rsidR="00036785" w:rsidRPr="0039719B" w:rsidRDefault="00036785" w:rsidP="00036785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bCs/>
          <w:sz w:val="20"/>
          <w:szCs w:val="20"/>
        </w:rPr>
      </w:pPr>
      <w:r w:rsidRPr="0039719B">
        <w:rPr>
          <w:rFonts w:ascii="Courier New" w:hAnsi="Courier New" w:cs="Courier New"/>
          <w:bCs/>
          <w:sz w:val="20"/>
          <w:szCs w:val="20"/>
        </w:rPr>
        <w:t>summer all-star games.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6. ACTION ITEMS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6.I. Approve 2013-2014 Annual Report Card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9719B" w:rsidRDefault="00036785" w:rsidP="0039719B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Motion Passed: </w:t>
      </w:r>
      <w:r>
        <w:rPr>
          <w:rFonts w:ascii="Courier New" w:hAnsi="Courier New" w:cs="Courier New"/>
          <w:sz w:val="20"/>
          <w:szCs w:val="20"/>
        </w:rPr>
        <w:t xml:space="preserve"> To approve the 2013-2014 Annual Report Card.  </w:t>
      </w:r>
    </w:p>
    <w:p w:rsidR="0039719B" w:rsidRDefault="00036785" w:rsidP="0039719B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Passed with a motion by Tom Hamernik and a second by </w:t>
      </w:r>
    </w:p>
    <w:p w:rsidR="00036785" w:rsidRDefault="00036785" w:rsidP="0039719B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Cari Janousek. 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Rob Brabec    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Luann Dinslage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Mark Gall     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 Hamernik  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Cari Janousek  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Doris Studnicka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 OTHER ITEMS OF INTEREST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BD6CD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Discussed prepaying for propane.  Will take action next month.</w:t>
      </w:r>
    </w:p>
    <w:p w:rsidR="00C34F68" w:rsidRDefault="00C34F68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Pr="00BD6CD0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8. ADJOURNMENT</w:t>
      </w:r>
    </w:p>
    <w:p w:rsidR="00BD6CD0" w:rsidRDefault="00036785" w:rsidP="00BD6CD0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Motion Passed: </w:t>
      </w:r>
      <w:r>
        <w:rPr>
          <w:rFonts w:ascii="Courier New" w:hAnsi="Courier New" w:cs="Courier New"/>
          <w:sz w:val="20"/>
          <w:szCs w:val="20"/>
        </w:rPr>
        <w:t xml:space="preserve"> The next regular scheduled meeting will be Monday, </w:t>
      </w:r>
    </w:p>
    <w:p w:rsidR="00BD6CD0" w:rsidRDefault="00036785" w:rsidP="00BD6CD0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July 13th at 7:30 p.m. in the media center passed with a motion by </w:t>
      </w:r>
    </w:p>
    <w:p w:rsidR="00BD6CD0" w:rsidRDefault="00036785" w:rsidP="00BD6CD0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Rob Brabec and a second by Doris Studnicka.  </w:t>
      </w:r>
      <w:r w:rsidR="00BD6CD0">
        <w:rPr>
          <w:rFonts w:ascii="Courier New" w:hAnsi="Courier New" w:cs="Courier New"/>
          <w:sz w:val="20"/>
          <w:szCs w:val="20"/>
        </w:rPr>
        <w:t xml:space="preserve">Meeting adjourned at </w:t>
      </w:r>
    </w:p>
    <w:p w:rsidR="00036785" w:rsidRDefault="00BD6CD0" w:rsidP="00BD6CD0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8:25 p.m.</w:t>
      </w:r>
    </w:p>
    <w:p w:rsidR="00036785" w:rsidRDefault="00036785" w:rsidP="00BD6CD0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Rob Brabec                Yes</w:t>
      </w:r>
    </w:p>
    <w:p w:rsidR="00036785" w:rsidRDefault="00036785" w:rsidP="00BD6CD0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Luann Dinslage            Yes</w:t>
      </w:r>
    </w:p>
    <w:p w:rsidR="00036785" w:rsidRDefault="00036785" w:rsidP="00BD6CD0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Mark Gall                 Yes</w:t>
      </w:r>
    </w:p>
    <w:p w:rsidR="00036785" w:rsidRDefault="00036785" w:rsidP="00BD6CD0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 Hamernik              Yes</w:t>
      </w:r>
    </w:p>
    <w:p w:rsidR="00036785" w:rsidRDefault="00036785" w:rsidP="00BD6CD0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Cari Janousek             Yes</w:t>
      </w:r>
    </w:p>
    <w:p w:rsidR="00036785" w:rsidRDefault="00036785" w:rsidP="00BD6CD0">
      <w:pPr>
        <w:widowControl w:val="0"/>
        <w:autoSpaceDE w:val="0"/>
        <w:autoSpaceDN w:val="0"/>
        <w:adjustRightInd w:val="0"/>
        <w:ind w:left="1440" w:right="-962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Doris Studnicka           Yes</w:t>
      </w: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BD6CD0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following bills were read and approved:</w:t>
      </w:r>
    </w:p>
    <w:tbl>
      <w:tblPr>
        <w:tblW w:w="8560" w:type="dxa"/>
        <w:tblInd w:w="86" w:type="dxa"/>
        <w:tblLook w:val="0000"/>
      </w:tblPr>
      <w:tblGrid>
        <w:gridCol w:w="3840"/>
        <w:gridCol w:w="1500"/>
        <w:gridCol w:w="1500"/>
        <w:gridCol w:w="1720"/>
      </w:tblGrid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 checks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$6,556.54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Ameriprise Financial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$300.00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American Funds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$348.00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Ameritas Life Insurance Corp.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$417.12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Blue Cross/blue Shield Of Neb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$38,055.03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Clarkson Bank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$2,783.29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Transamerica Life Insurance Co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$74.94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Mutual of Omaha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$400.86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Nebr State Education Ass'n.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$850.50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$61,790.77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June Payroll direct deposit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$88,155.89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1AD">
              <w:rPr>
                <w:rFonts w:ascii="Verdana" w:hAnsi="Verdana"/>
                <w:b/>
                <w:bCs/>
                <w:sz w:val="20"/>
                <w:szCs w:val="20"/>
              </w:rPr>
              <w:t>Total June Payroll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1AD">
              <w:rPr>
                <w:rFonts w:ascii="Verdana" w:hAnsi="Verdana"/>
                <w:b/>
                <w:bCs/>
                <w:sz w:val="20"/>
                <w:szCs w:val="20"/>
              </w:rPr>
              <w:t>$199,732.94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Awards Unlimited Inc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staff awards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$212.40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CenturyLink-9890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phone-9890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$110.67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Central Nebraska Rehabilitatio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ot/pt services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$1,094.38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CenturyLink-3454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phone-3454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$153.88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CENTURYLINK Business Services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distance learning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$1,491.74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City Of Clarkson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utilities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$1,022.80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Clarkson Plumbing &amp; Heating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$223.86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Columbus Telegram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subscription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$99.75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Doernemann Farm Service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bus repairs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$486.03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Esu #7 Sped Coop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$3,214.80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Farmers Union Co-op Supply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diesel 2.43/gas 2.32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$2,659.68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First Bankcard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preschool/office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$1,729.00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Fisher Scientific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science supplies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$24.74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Brant Hamaker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sped services reimbursement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$3,030.90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Hometown Leasing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copy machine lease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$996.41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Jackson Services Inc.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towel service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$252.60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Lakeview Small Engine Inc.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mower repair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$635.40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Richard Lemburg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14-15 mileage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$523.21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LIBRARY WORLD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libraryworld service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$439.00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Loup Power District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electric bill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$3,390.96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Mid-american Research Chemical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gym floor-old gym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$2,642.10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$1.45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Menards - Norfolk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sped house supplies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$48.76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Menard, Inc.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room remodel supplies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$8,550.44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Moore Medical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coop supplies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$206.79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Movie Licensing Usa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site license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$360.00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MSM Enterprises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$88.62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Norfolk Daily News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subscription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$135.00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NWEA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map testing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$2,537.50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Paper 101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coop paper order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$2,092.80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reimburseable items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$2,194.32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Sargent-welch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science supplies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$42.09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Satco Supply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$14.55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Steffy Storage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bus barn lease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$450.00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Store It On Oak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storage unit-year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$600.00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Terminix Processing Center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pest control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$40.00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US Cellular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cell 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$73.27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Waste Connections of NE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monthly service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$340.13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Hot Lunch Fund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transfer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$15,000.00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1AD">
              <w:rPr>
                <w:rFonts w:ascii="Verdana" w:hAnsi="Verdana"/>
                <w:b/>
                <w:bCs/>
                <w:sz w:val="20"/>
                <w:szCs w:val="20"/>
              </w:rPr>
              <w:t>June Monthly Total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1AD">
              <w:rPr>
                <w:rFonts w:ascii="Verdana" w:hAnsi="Verdana"/>
                <w:b/>
                <w:bCs/>
                <w:sz w:val="20"/>
                <w:szCs w:val="20"/>
              </w:rPr>
              <w:t>$57,210.03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BOK Financial, bond fees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951AD">
              <w:rPr>
                <w:rFonts w:ascii="Verdana" w:hAnsi="Verdana"/>
                <w:sz w:val="20"/>
                <w:szCs w:val="20"/>
              </w:rPr>
              <w:t>$1,250.00</w:t>
            </w:r>
          </w:p>
        </w:tc>
      </w:tr>
      <w:tr w:rsidR="00D951AD" w:rsidRPr="00D951AD" w:rsidTr="00D951AD">
        <w:trPr>
          <w:trHeight w:val="2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1AD">
              <w:rPr>
                <w:rFonts w:ascii="Verdana" w:hAnsi="Verdana"/>
                <w:b/>
                <w:bCs/>
                <w:sz w:val="20"/>
                <w:szCs w:val="20"/>
              </w:rPr>
              <w:t>June Bond Total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1AD" w:rsidRPr="00D951AD" w:rsidRDefault="00D951AD" w:rsidP="00D951AD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1AD">
              <w:rPr>
                <w:rFonts w:ascii="Verdana" w:hAnsi="Verdana"/>
                <w:b/>
                <w:bCs/>
                <w:sz w:val="20"/>
                <w:szCs w:val="20"/>
              </w:rPr>
              <w:t>$1,250.00</w:t>
            </w:r>
          </w:p>
        </w:tc>
      </w:tr>
    </w:tbl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 w:rsidP="00036785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 w:val="20"/>
          <w:szCs w:val="20"/>
        </w:rPr>
      </w:pPr>
    </w:p>
    <w:p w:rsidR="00036785" w:rsidRDefault="00036785"/>
    <w:sectPr w:rsidR="00036785" w:rsidSect="00C34F68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6785"/>
    <w:rsid w:val="00036785"/>
    <w:rsid w:val="0039719B"/>
    <w:rsid w:val="00BD6CD0"/>
    <w:rsid w:val="00C34F68"/>
    <w:rsid w:val="00D951A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D951AD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D951AD"/>
    <w:rPr>
      <w:color w:val="993366"/>
      <w:u w:val="single"/>
    </w:rPr>
  </w:style>
  <w:style w:type="paragraph" w:customStyle="1" w:styleId="font5">
    <w:name w:val="font5"/>
    <w:basedOn w:val="Normal"/>
    <w:rsid w:val="00D951AD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D951AD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6">
    <w:name w:val="xl26"/>
    <w:basedOn w:val="Normal"/>
    <w:rsid w:val="00D951AD"/>
    <w:pPr>
      <w:spacing w:beforeLines="1" w:afterLines="1"/>
    </w:pPr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673</Words>
  <Characters>3841</Characters>
  <Application>Microsoft Macintosh Word</Application>
  <DocSecurity>0</DocSecurity>
  <Lines>32</Lines>
  <Paragraphs>7</Paragraphs>
  <ScaleCrop>false</ScaleCrop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Coufal</cp:lastModifiedBy>
  <cp:revision>4</cp:revision>
  <cp:lastPrinted>2015-06-09T15:24:00Z</cp:lastPrinted>
  <dcterms:created xsi:type="dcterms:W3CDTF">2015-06-09T15:05:00Z</dcterms:created>
  <dcterms:modified xsi:type="dcterms:W3CDTF">2015-06-09T15:52:00Z</dcterms:modified>
</cp:coreProperties>
</file>